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1990F" w14:textId="1A1E9C4C" w:rsidR="00D82BD7" w:rsidRDefault="00D82BD7" w:rsidP="00D82BD7">
      <w:pPr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 </w:t>
      </w:r>
      <w:r>
        <w:rPr>
          <w:b/>
          <w:bCs/>
          <w:sz w:val="28"/>
          <w:szCs w:val="28"/>
        </w:rPr>
        <w:t>GATING</w:t>
      </w:r>
    </w:p>
    <w:p w14:paraId="49375556" w14:textId="77777777" w:rsidR="00D82BD7" w:rsidRDefault="00D82BD7" w:rsidP="00D82BD7">
      <w:pPr>
        <w:rPr>
          <w:b/>
          <w:bCs/>
          <w:sz w:val="28"/>
          <w:szCs w:val="28"/>
        </w:rPr>
      </w:pPr>
    </w:p>
    <w:p w14:paraId="57B6A130" w14:textId="5B0FAAD6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 w:rsidRPr="00D82BD7">
        <w:rPr>
          <w:b/>
          <w:bCs/>
          <w:sz w:val="28"/>
          <w:szCs w:val="28"/>
          <w:u w:val="single"/>
        </w:rPr>
        <w:t>Low</w:t>
      </w:r>
    </w:p>
    <w:p w14:paraId="095187EC" w14:textId="77777777" w:rsidR="00D82BD7" w:rsidRDefault="00D82BD7" w:rsidP="00D82BD7">
      <w:pPr>
        <w:rPr>
          <w:b/>
          <w:bCs/>
          <w:sz w:val="28"/>
          <w:szCs w:val="28"/>
        </w:rPr>
      </w:pPr>
    </w:p>
    <w:p w14:paraId="518647E2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0.1 (low) –– ER4 –– seed92391</w:t>
      </w:r>
    </w:p>
    <w:p w14:paraId="27808125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8AFD29A" wp14:editId="6C2F3469">
            <wp:extent cx="5943600" cy="2377440"/>
            <wp:effectExtent l="0" t="0" r="0" b="0"/>
            <wp:docPr id="650094324" name="Picture 35" descr="A graph of a line and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94746" name="Picture 35" descr="A graph of a line and a red lin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F1F7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0.1 (low) –– BA3 –– seed92391</w:t>
      </w:r>
    </w:p>
    <w:p w14:paraId="4AB058D0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9FA9182" wp14:editId="4CAD21AF">
            <wp:extent cx="5943600" cy="2377440"/>
            <wp:effectExtent l="0" t="0" r="0" b="0"/>
            <wp:docPr id="881576506" name="Picture 36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05495" name="Picture 36" descr="A graph of a line and a lin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9E69" w14:textId="57C55AC0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0.1 (low) –– WS4 –– seed92391</w:t>
      </w:r>
    </w:p>
    <w:p w14:paraId="0BEE1F81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C5B45F4" wp14:editId="5497A55D">
            <wp:extent cx="5943600" cy="2377440"/>
            <wp:effectExtent l="0" t="0" r="0" b="0"/>
            <wp:docPr id="651759073" name="Picture 34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59073" name="Picture 34" descr="A graph of a line and a lin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8C3B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5A679D93" w14:textId="46441B56" w:rsid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Medium</w:t>
      </w:r>
    </w:p>
    <w:p w14:paraId="301F4AC0" w14:textId="44AC2FAD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6876028C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BDAF3F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>NO GATING –– homogeneous damping –– I = 0.25 (medium) –– ER4 –– seed92391</w:t>
      </w:r>
    </w:p>
    <w:p w14:paraId="39CDA185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EA3ECCF" wp14:editId="41C06C5C">
            <wp:extent cx="5943600" cy="2377440"/>
            <wp:effectExtent l="0" t="0" r="0" b="0"/>
            <wp:docPr id="1678971594" name="Picture 29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71594" name="Picture 29" descr="A graph of a function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48E7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ER4 –– seed2854</w:t>
      </w:r>
    </w:p>
    <w:p w14:paraId="085906D4" w14:textId="5296E479" w:rsid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E09D0E1" wp14:editId="299EF7D8">
            <wp:extent cx="5943600" cy="2377440"/>
            <wp:effectExtent l="0" t="0" r="0" b="0"/>
            <wp:docPr id="1038196051" name="Picture 30" descr="A graph of a line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96051" name="Picture 30" descr="A graph of a line and a 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BF8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ER5 –– seed2854</w:t>
      </w:r>
    </w:p>
    <w:p w14:paraId="4BE9ADF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7BC0FCF" wp14:editId="04B77F86">
            <wp:extent cx="5943600" cy="2377440"/>
            <wp:effectExtent l="0" t="0" r="0" b="0"/>
            <wp:docPr id="1064977451" name="Picture 28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244" name="Picture 28" descr="A graph of a function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872D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CADE680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3C175F4A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FD16FDD" w14:textId="37FB3B1B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BA3 –– seed92391</w:t>
      </w:r>
    </w:p>
    <w:p w14:paraId="40BD389E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1F3F839" wp14:editId="57865F06">
            <wp:extent cx="5943600" cy="2377440"/>
            <wp:effectExtent l="0" t="0" r="0" b="0"/>
            <wp:docPr id="1360703086" name="Picture 32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03086" name="Picture 32" descr="A graph of a function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FE02" w14:textId="7CFE0463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BA3 –– seed2854</w:t>
      </w:r>
    </w:p>
    <w:p w14:paraId="394F512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8F84B7C" wp14:editId="4874B9E0">
            <wp:extent cx="5943600" cy="2377440"/>
            <wp:effectExtent l="0" t="0" r="0" b="0"/>
            <wp:docPr id="1624047381" name="Picture 33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47381" name="Picture 33" descr="A graph of a function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C643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BA4 –– seed2854</w:t>
      </w:r>
    </w:p>
    <w:p w14:paraId="1A4BC226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32E8B7AF" wp14:editId="24DB73BE">
            <wp:extent cx="5943600" cy="2377440"/>
            <wp:effectExtent l="0" t="0" r="0" b="0"/>
            <wp:docPr id="1728938088" name="Picture 3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07980" name="Picture 31" descr="A graph of a function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49B3" w14:textId="77777777" w:rsidR="00D82BD7" w:rsidRDefault="00D82BD7">
      <w:pPr>
        <w:rPr>
          <w:b/>
          <w:bCs/>
          <w:sz w:val="28"/>
          <w:szCs w:val="28"/>
        </w:rPr>
      </w:pPr>
    </w:p>
    <w:p w14:paraId="03A2917A" w14:textId="77777777" w:rsidR="00D82BD7" w:rsidRDefault="00D82BD7">
      <w:pPr>
        <w:rPr>
          <w:b/>
          <w:bCs/>
          <w:sz w:val="28"/>
          <w:szCs w:val="28"/>
        </w:rPr>
      </w:pPr>
    </w:p>
    <w:p w14:paraId="3E8A5E6F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7AD8EB7" w14:textId="133F9DD5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</w:t>
      </w:r>
      <w:r>
        <w:rPr>
          <w:b/>
          <w:bCs/>
          <w:i/>
          <w:iCs/>
          <w:sz w:val="28"/>
          <w:szCs w:val="28"/>
          <w:u w:val="single"/>
        </w:rPr>
        <w:t xml:space="preserve"> (</w:t>
      </w:r>
      <w:r>
        <w:rPr>
          <w:b/>
          <w:bCs/>
          <w:i/>
          <w:iCs/>
          <w:sz w:val="28"/>
          <w:szCs w:val="28"/>
          <w:u w:val="single"/>
        </w:rPr>
        <w:t>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3764235E" w14:textId="77777777" w:rsidR="00D82BD7" w:rsidRDefault="00D82BD7">
      <w:pPr>
        <w:rPr>
          <w:b/>
          <w:bCs/>
          <w:sz w:val="28"/>
          <w:szCs w:val="28"/>
        </w:rPr>
      </w:pPr>
    </w:p>
    <w:p w14:paraId="442004B2" w14:textId="668D56A6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</w:t>
      </w:r>
      <w:r w:rsidRPr="00D82BD7">
        <w:rPr>
          <w:b/>
          <w:bCs/>
          <w:sz w:val="28"/>
          <w:szCs w:val="28"/>
        </w:rPr>
        <w:t>WS4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92391</w:t>
      </w:r>
    </w:p>
    <w:p w14:paraId="14C8B4A4" w14:textId="77777777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582FC48" wp14:editId="439E4A0D">
            <wp:extent cx="5943600" cy="2377440"/>
            <wp:effectExtent l="0" t="0" r="0" b="0"/>
            <wp:docPr id="1447839470" name="Picture 26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39470" name="Picture 26" descr="A graph of a function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F157" w14:textId="191B9224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</w:t>
      </w:r>
      <w:r w:rsidRPr="00D82BD7">
        <w:rPr>
          <w:b/>
          <w:bCs/>
          <w:sz w:val="28"/>
          <w:szCs w:val="28"/>
        </w:rPr>
        <w:t>WS4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856D597" wp14:editId="2A8BAF2A">
            <wp:extent cx="5943600" cy="2377440"/>
            <wp:effectExtent l="0" t="0" r="0" b="0"/>
            <wp:docPr id="1369408912" name="Picture 27" descr="A graph of a cur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08912" name="Picture 27" descr="A graph of a curve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5765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0.25 (medium) –– </w:t>
      </w:r>
      <w:r w:rsidRPr="00D82BD7">
        <w:rPr>
          <w:b/>
          <w:bCs/>
          <w:sz w:val="28"/>
          <w:szCs w:val="28"/>
        </w:rPr>
        <w:t>WS5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06A1C265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3801B80" wp14:editId="14B01EE7">
            <wp:extent cx="5943600" cy="2377440"/>
            <wp:effectExtent l="0" t="0" r="0" b="0"/>
            <wp:docPr id="663299141" name="Picture 25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88227" name="Picture 25" descr="A graph of a function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C92B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495C30F7" w14:textId="2318DF49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High</w:t>
      </w:r>
    </w:p>
    <w:p w14:paraId="01220719" w14:textId="2B8C6930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363FD1B1" w14:textId="77777777" w:rsidR="00D82BD7" w:rsidRDefault="00D82BD7">
      <w:pPr>
        <w:rPr>
          <w:b/>
          <w:bCs/>
          <w:sz w:val="28"/>
          <w:szCs w:val="28"/>
        </w:rPr>
      </w:pPr>
    </w:p>
    <w:p w14:paraId="34BFBC04" w14:textId="47512058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</w:t>
      </w:r>
      <w:r w:rsidRPr="00D82BD7">
        <w:rPr>
          <w:b/>
          <w:bCs/>
          <w:sz w:val="28"/>
          <w:szCs w:val="28"/>
        </w:rPr>
        <w:t>ER4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92391</w:t>
      </w:r>
    </w:p>
    <w:p w14:paraId="02396BFC" w14:textId="77777777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C602FFE" wp14:editId="40840F34">
            <wp:extent cx="5943600" cy="2377440"/>
            <wp:effectExtent l="0" t="0" r="0" b="0"/>
            <wp:docPr id="286537048" name="Picture 4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37048" name="Picture 41" descr="A graph of a functio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FBA" w14:textId="13F2FFC1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</w:t>
      </w:r>
      <w:r w:rsidRPr="00D82BD7">
        <w:rPr>
          <w:b/>
          <w:bCs/>
          <w:sz w:val="28"/>
          <w:szCs w:val="28"/>
        </w:rPr>
        <w:t>ER4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393AF6EE" w14:textId="616D30FC" w:rsid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500C1E8" wp14:editId="25482345">
            <wp:extent cx="5943600" cy="2377440"/>
            <wp:effectExtent l="0" t="0" r="0" b="0"/>
            <wp:docPr id="229138421" name="Picture 42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38421" name="Picture 42" descr="A graph of a function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0403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</w:t>
      </w:r>
      <w:r w:rsidRPr="00D82BD7">
        <w:rPr>
          <w:b/>
          <w:bCs/>
          <w:sz w:val="28"/>
          <w:szCs w:val="28"/>
        </w:rPr>
        <w:t>ER5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5912A98D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0D80B293" wp14:editId="71FAE084">
            <wp:extent cx="5943600" cy="2377440"/>
            <wp:effectExtent l="0" t="0" r="0" b="0"/>
            <wp:docPr id="1279389928" name="Picture 40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67639" name="Picture 40" descr="A graph of a function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66C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2A3784E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20991376" w14:textId="77777777" w:rsidR="00D82BD7" w:rsidRDefault="00D82BD7">
      <w:pPr>
        <w:rPr>
          <w:b/>
          <w:bCs/>
          <w:sz w:val="28"/>
          <w:szCs w:val="28"/>
        </w:rPr>
      </w:pPr>
    </w:p>
    <w:p w14:paraId="244722C7" w14:textId="524D5686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</w:t>
      </w:r>
      <w:r w:rsidRPr="00D82BD7">
        <w:rPr>
          <w:b/>
          <w:bCs/>
          <w:sz w:val="28"/>
          <w:szCs w:val="28"/>
        </w:rPr>
        <w:t>BA3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92391</w:t>
      </w:r>
    </w:p>
    <w:p w14:paraId="05B3CFFC" w14:textId="77777777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3810D4AB" wp14:editId="06D4F0DD">
            <wp:extent cx="5943600" cy="2377440"/>
            <wp:effectExtent l="0" t="0" r="0" b="0"/>
            <wp:docPr id="2032889744" name="Picture 44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89744" name="Picture 44" descr="A graph of a function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0F4B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</w:t>
      </w:r>
      <w:r w:rsidRPr="00D82BD7">
        <w:rPr>
          <w:b/>
          <w:bCs/>
          <w:sz w:val="28"/>
          <w:szCs w:val="28"/>
        </w:rPr>
        <w:t>BA4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0BE8B300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BE70ECD" wp14:editId="5B7DDEB0">
            <wp:extent cx="5943600" cy="2377440"/>
            <wp:effectExtent l="0" t="0" r="0" b="0"/>
            <wp:docPr id="1665774029" name="Picture 43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7929" name="Picture 43" descr="A graph of a function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08CA" w14:textId="77777777" w:rsidR="00D82BD7" w:rsidRDefault="00D82BD7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0A8F35A1" w14:textId="33090C0C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3803F307" w14:textId="77777777" w:rsidR="00D82BD7" w:rsidRDefault="00D82BD7" w:rsidP="00D82BD7">
      <w:pPr>
        <w:rPr>
          <w:b/>
          <w:bCs/>
          <w:sz w:val="28"/>
          <w:szCs w:val="28"/>
        </w:rPr>
      </w:pPr>
    </w:p>
    <w:p w14:paraId="2AC0BB67" w14:textId="40D7544C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WS4 –– seed92391</w:t>
      </w:r>
    </w:p>
    <w:p w14:paraId="3EE21843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5D70557" wp14:editId="54F4BFFC">
            <wp:extent cx="5943600" cy="2377440"/>
            <wp:effectExtent l="0" t="0" r="0" b="0"/>
            <wp:docPr id="154012159" name="Picture 38" descr="A graph of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2159" name="Picture 38" descr="A graph of a red li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A4E0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WS4 –– seed2854</w:t>
      </w:r>
    </w:p>
    <w:p w14:paraId="0CC6D362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4C75F73F" wp14:editId="649AF76A">
            <wp:extent cx="5943600" cy="2377440"/>
            <wp:effectExtent l="0" t="0" r="0" b="0"/>
            <wp:docPr id="850526500" name="Picture 3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26500" name="Picture 39" descr="A graph of a graph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BB40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homogeneous damping –– I = 0.4 (high) –– WS5 –– seed2854</w:t>
      </w:r>
    </w:p>
    <w:p w14:paraId="7AEA60AF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42A81E4F" wp14:editId="469FA703">
            <wp:extent cx="5943600" cy="2377440"/>
            <wp:effectExtent l="0" t="0" r="0" b="0"/>
            <wp:docPr id="1265340712" name="Picture 37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7787" name="Picture 37" descr="A graph of a function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63B9" w14:textId="347849CB" w:rsidR="0091455C" w:rsidRPr="00D82BD7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br w:type="page"/>
      </w:r>
    </w:p>
    <w:p w14:paraId="64698B46" w14:textId="4010EF98" w:rsidR="00D82BD7" w:rsidRDefault="00D82BD7" w:rsidP="00D82BD7">
      <w:pPr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GATING</w:t>
      </w:r>
    </w:p>
    <w:p w14:paraId="60B08918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E8B06B2" w14:textId="77777777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 w:rsidRPr="00D82BD7">
        <w:rPr>
          <w:b/>
          <w:bCs/>
          <w:sz w:val="28"/>
          <w:szCs w:val="28"/>
          <w:u w:val="single"/>
        </w:rPr>
        <w:t>Low</w:t>
      </w:r>
    </w:p>
    <w:p w14:paraId="11C71C08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6D1BE6C" w14:textId="0F7C8D90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0.1 (low) –– ER4 –– seed92391</w:t>
      </w:r>
    </w:p>
    <w:p w14:paraId="0782F946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566ECFD2" wp14:editId="74278427">
            <wp:extent cx="5943600" cy="1891030"/>
            <wp:effectExtent l="0" t="0" r="0" b="1270"/>
            <wp:docPr id="436908190" name="Picture 15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8190" name="Picture 15" descr="A graph with red 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A335" w14:textId="384F8FDA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0.1 (low) –– BA3 –– seed92391</w:t>
      </w:r>
    </w:p>
    <w:p w14:paraId="41FF0B9C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B05B658" wp14:editId="15311049">
            <wp:extent cx="5943600" cy="1891030"/>
            <wp:effectExtent l="0" t="0" r="0" b="1270"/>
            <wp:docPr id="436197520" name="Picture 16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97520" name="Picture 16" descr="A graph with red li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075B" w14:textId="63C8C9F3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0.1 (low) –– WS4 –– seed92391</w:t>
      </w:r>
    </w:p>
    <w:p w14:paraId="56B8DB04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06D33F7" wp14:editId="286F71D5">
            <wp:extent cx="5943600" cy="1891030"/>
            <wp:effectExtent l="0" t="0" r="0" b="1270"/>
            <wp:docPr id="824594127" name="Picture 14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51298" name="Picture 14" descr="A graph with red li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70DA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678CEE44" w14:textId="14C3FE5A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Medium</w:t>
      </w:r>
    </w:p>
    <w:p w14:paraId="1176EB22" w14:textId="35B08A03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3F0ED7DB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3A08650C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38BA8224" w14:textId="37E03056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49A2C92D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52BD0C2A" w14:textId="77777777" w:rsidR="0091455C" w:rsidRPr="00D82BD7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E2CB33B" wp14:editId="201ADAFB">
            <wp:extent cx="5943600" cy="1891030"/>
            <wp:effectExtent l="0" t="0" r="0" b="1270"/>
            <wp:docPr id="872944534" name="Picture 9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44534" name="Picture 9" descr="A graph with red line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2F9F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18A77F5D" w14:textId="2EAB1B2D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2854</w:t>
      </w:r>
    </w:p>
    <w:p w14:paraId="609EA4E2" w14:textId="77777777" w:rsidR="0091455C" w:rsidRPr="00D82BD7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56C2E47" wp14:editId="414F95C4">
            <wp:extent cx="5943600" cy="1891030"/>
            <wp:effectExtent l="0" t="0" r="0" b="1270"/>
            <wp:docPr id="2007151022" name="Picture 10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51022" name="Picture 10" descr="A graph with red line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797C" w14:textId="77777777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 xml:space="preserve">homogeneous damping –– I = 0.25 (medium) –– </w:t>
      </w:r>
      <w:r w:rsidRPr="00D82BD7">
        <w:rPr>
          <w:b/>
          <w:bCs/>
          <w:sz w:val="28"/>
          <w:szCs w:val="28"/>
        </w:rPr>
        <w:t>ER5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166A4A90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C3AE1A1" wp14:editId="45C7E14B">
            <wp:extent cx="5943600" cy="1891030"/>
            <wp:effectExtent l="0" t="0" r="0" b="1270"/>
            <wp:docPr id="1194418397" name="Picture 8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5720" name="Picture 8" descr="A graph with red line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7330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7A6C1DA" w14:textId="2D5ABB6E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69E5FEDD" w14:textId="77777777" w:rsidR="00D82BD7" w:rsidRDefault="00D82BD7">
      <w:pPr>
        <w:rPr>
          <w:b/>
          <w:bCs/>
          <w:sz w:val="28"/>
          <w:szCs w:val="28"/>
        </w:rPr>
      </w:pPr>
    </w:p>
    <w:p w14:paraId="442F549E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5C9D9A38" w14:textId="7271977E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07F40775" w14:textId="77777777" w:rsidR="0091455C" w:rsidRPr="00D82BD7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EB2737D" wp14:editId="71F362AE">
            <wp:extent cx="5943600" cy="1891030"/>
            <wp:effectExtent l="0" t="0" r="0" b="1270"/>
            <wp:docPr id="1600113281" name="Picture 12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281" name="Picture 12" descr="A graph with red line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E99" w14:textId="0ACDA48D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0.25 (medium)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2854</w:t>
      </w:r>
    </w:p>
    <w:p w14:paraId="140A2EBF" w14:textId="37CED884" w:rsidR="0091455C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31388B6" wp14:editId="211DB49C">
            <wp:extent cx="5943600" cy="1891030"/>
            <wp:effectExtent l="0" t="0" r="0" b="1270"/>
            <wp:docPr id="1549708936" name="Picture 13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08936" name="Picture 13" descr="A graph with red line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00FD" w14:textId="77777777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 xml:space="preserve">homogeneous damping –– I = 0.25 (medium) –– </w:t>
      </w:r>
      <w:r w:rsidRPr="00D82BD7">
        <w:rPr>
          <w:b/>
          <w:bCs/>
          <w:sz w:val="28"/>
          <w:szCs w:val="28"/>
        </w:rPr>
        <w:t>BA4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5685CAF1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BF2DD95" wp14:editId="25315E17">
            <wp:extent cx="5943600" cy="1891030"/>
            <wp:effectExtent l="0" t="0" r="0" b="1270"/>
            <wp:docPr id="1343322979" name="Picture 1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54643" name="Picture 11" descr="A graph with red lines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C16B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FC9B071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5E6D3AAE" w14:textId="77777777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WS4 –– seed92391</w:t>
      </w:r>
    </w:p>
    <w:p w14:paraId="1F71183A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7613B469" wp14:editId="6CFD12A2">
            <wp:extent cx="5943600" cy="1891030"/>
            <wp:effectExtent l="0" t="0" r="0" b="1270"/>
            <wp:docPr id="1154400593" name="Picture 6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00593" name="Picture 6" descr="A diagram of a step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6258" w14:textId="5E91E25C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WS4 –– seed2854</w:t>
      </w:r>
    </w:p>
    <w:p w14:paraId="6284A2FB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43C0BFAC" wp14:editId="5485F5D6">
            <wp:extent cx="5943600" cy="1891030"/>
            <wp:effectExtent l="0" t="0" r="0" b="1270"/>
            <wp:docPr id="1811243000" name="Picture 7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43000" name="Picture 7" descr="A diagram of a step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CD24" w14:textId="77777777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0.25 (medium) –– WS5 –– seed2854</w:t>
      </w:r>
    </w:p>
    <w:p w14:paraId="2A10B8E5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56D6F4C" wp14:editId="2253709B">
            <wp:extent cx="5943600" cy="1891030"/>
            <wp:effectExtent l="0" t="0" r="0" b="1270"/>
            <wp:docPr id="1652877993" name="Picture 5" descr="A diagram of a ste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4080" name="Picture 5" descr="A diagram of a step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C18B" w14:textId="77777777" w:rsidR="00D82BD7" w:rsidRPr="00D82BD7" w:rsidRDefault="00D82BD7">
      <w:pPr>
        <w:rPr>
          <w:b/>
          <w:bCs/>
          <w:sz w:val="28"/>
          <w:szCs w:val="28"/>
        </w:rPr>
      </w:pPr>
    </w:p>
    <w:p w14:paraId="3C1607A7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78C5006A" w14:textId="410A1D62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High</w:t>
      </w:r>
    </w:p>
    <w:p w14:paraId="1A271F6F" w14:textId="31D0E366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4B46DE25" w14:textId="77777777" w:rsidR="00D82BD7" w:rsidRDefault="00D82BD7">
      <w:pPr>
        <w:rPr>
          <w:b/>
          <w:bCs/>
          <w:sz w:val="28"/>
          <w:szCs w:val="28"/>
        </w:rPr>
      </w:pPr>
    </w:p>
    <w:p w14:paraId="35FD8E7A" w14:textId="34EF2452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0.4 (high)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1BDA5442" w14:textId="77777777" w:rsidR="0091455C" w:rsidRPr="00D82BD7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0C62828" wp14:editId="480C877E">
            <wp:extent cx="5943600" cy="1891030"/>
            <wp:effectExtent l="0" t="0" r="0" b="1270"/>
            <wp:docPr id="1476315615" name="Picture 2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15615" name="Picture 21" descr="A graph with red line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137C" w14:textId="55512D36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0.4 (high)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2854</w:t>
      </w:r>
    </w:p>
    <w:p w14:paraId="4876B21A" w14:textId="00546076" w:rsidR="00D82BD7" w:rsidRPr="00D82BD7" w:rsidRDefault="0091455C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65AA5E69" wp14:editId="23B6D513">
            <wp:extent cx="5943600" cy="1891030"/>
            <wp:effectExtent l="0" t="0" r="0" b="1270"/>
            <wp:docPr id="1739830526" name="Picture 22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30526" name="Picture 22" descr="A diagram of a step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FB18" w14:textId="77777777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 xml:space="preserve">homogeneous damping –– I = 0.4 (high) –– </w:t>
      </w:r>
      <w:r w:rsidRPr="00D82BD7">
        <w:rPr>
          <w:b/>
          <w:bCs/>
          <w:sz w:val="28"/>
          <w:szCs w:val="28"/>
        </w:rPr>
        <w:t>ER5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722B7F03" w14:textId="77777777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FFED01B" wp14:editId="09DB95BF">
            <wp:extent cx="5943600" cy="1891030"/>
            <wp:effectExtent l="0" t="0" r="0" b="1270"/>
            <wp:docPr id="384949297" name="Picture 20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050" name="Picture 20" descr="A diagram of a step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A8B5" w14:textId="77777777" w:rsidR="00D82BD7" w:rsidRDefault="00D82BD7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394A3654" w14:textId="40053AC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5EF35D2B" w14:textId="77777777" w:rsidR="00D82BD7" w:rsidRDefault="00D82BD7">
      <w:pPr>
        <w:rPr>
          <w:b/>
          <w:bCs/>
          <w:sz w:val="28"/>
          <w:szCs w:val="28"/>
        </w:rPr>
      </w:pPr>
    </w:p>
    <w:p w14:paraId="0D95F252" w14:textId="0E8E987C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A648B" w:rsidRPr="00D82BD7">
        <w:rPr>
          <w:b/>
          <w:bCs/>
          <w:sz w:val="28"/>
          <w:szCs w:val="28"/>
        </w:rPr>
        <w:t xml:space="preserve">homogeneous damping –– I = 0.4 (high)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600AD5FB" w14:textId="66A97261" w:rsidR="0091455C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29368A9" wp14:editId="34313C0B">
            <wp:extent cx="5943600" cy="1891030"/>
            <wp:effectExtent l="0" t="0" r="0" b="1270"/>
            <wp:docPr id="1633957490" name="Picture 24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57490" name="Picture 24" descr="A graph with red lines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5679" w14:textId="77777777" w:rsidR="0033206A" w:rsidRPr="00D82BD7" w:rsidRDefault="0033206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 xml:space="preserve">homogeneous damping –– I = 0.4 (high) –– </w:t>
      </w:r>
      <w:r w:rsidRPr="00D82BD7">
        <w:rPr>
          <w:b/>
          <w:bCs/>
          <w:sz w:val="28"/>
          <w:szCs w:val="28"/>
        </w:rPr>
        <w:t>BA4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7D5DBCD1" w14:textId="2952D81C" w:rsidR="00D82BD7" w:rsidRPr="0033206A" w:rsidRDefault="0033206A" w:rsidP="0033206A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1807151D" wp14:editId="38190DBF">
            <wp:extent cx="5943600" cy="1891030"/>
            <wp:effectExtent l="0" t="0" r="0" b="1270"/>
            <wp:docPr id="1810483897" name="Picture 23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40165" name="Picture 23" descr="A graph with red line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C8C9" w14:textId="77777777" w:rsidR="0033206A" w:rsidRDefault="0033206A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1782A7CF" w14:textId="554D233D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677036B9" w14:textId="77777777" w:rsidR="00D82BD7" w:rsidRDefault="00D82BD7">
      <w:pPr>
        <w:rPr>
          <w:b/>
          <w:bCs/>
          <w:sz w:val="28"/>
          <w:szCs w:val="28"/>
        </w:rPr>
      </w:pPr>
    </w:p>
    <w:p w14:paraId="767A6FC9" w14:textId="5815DD02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WS4 –– seed92391</w:t>
      </w:r>
    </w:p>
    <w:p w14:paraId="521F609D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23924C3" wp14:editId="05441B98">
            <wp:extent cx="5943600" cy="1891030"/>
            <wp:effectExtent l="0" t="0" r="0" b="1270"/>
            <wp:docPr id="365887845" name="Picture 18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87845" name="Picture 18" descr="A diagram of a step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44C6" w14:textId="77777777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WS4 –– seed2854</w:t>
      </w:r>
    </w:p>
    <w:p w14:paraId="22BD1C53" w14:textId="7777777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20E34606" wp14:editId="4A0229AC">
            <wp:extent cx="5943600" cy="1891030"/>
            <wp:effectExtent l="0" t="0" r="0" b="1270"/>
            <wp:docPr id="1140819703" name="Picture 19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19703" name="Picture 19" descr="A diagram of a step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932F" w14:textId="77777777" w:rsidR="0033206A" w:rsidRPr="00D82BD7" w:rsidRDefault="0033206A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Pr="00D82BD7">
        <w:rPr>
          <w:b/>
          <w:bCs/>
          <w:sz w:val="28"/>
          <w:szCs w:val="28"/>
        </w:rPr>
        <w:t>homogeneous damping –– I = 0.4 (high) –– WS5 –– seed2854</w:t>
      </w:r>
    </w:p>
    <w:p w14:paraId="27455176" w14:textId="77777777" w:rsidR="0033206A" w:rsidRPr="00D82BD7" w:rsidRDefault="0033206A" w:rsidP="00D82BD7">
      <w:pPr>
        <w:rPr>
          <w:b/>
          <w:bCs/>
          <w:sz w:val="28"/>
          <w:szCs w:val="28"/>
        </w:rPr>
      </w:pPr>
      <w:r w:rsidRPr="00D82BD7">
        <w:rPr>
          <w:b/>
          <w:bCs/>
          <w:noProof/>
          <w:sz w:val="28"/>
          <w:szCs w:val="28"/>
        </w:rPr>
        <w:drawing>
          <wp:inline distT="0" distB="0" distL="0" distR="0" wp14:anchorId="4BF45F10" wp14:editId="78EFCA84">
            <wp:extent cx="5943600" cy="1891030"/>
            <wp:effectExtent l="0" t="0" r="0" b="1270"/>
            <wp:docPr id="1814169766" name="Picture 17" descr="A diagram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99147" name="Picture 17" descr="A diagram of a curv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0DF" w14:textId="77777777" w:rsidR="00D82BD7" w:rsidRPr="00D82BD7" w:rsidRDefault="00D82BD7">
      <w:pPr>
        <w:rPr>
          <w:b/>
          <w:bCs/>
          <w:sz w:val="28"/>
          <w:szCs w:val="28"/>
        </w:rPr>
      </w:pPr>
    </w:p>
    <w:sectPr w:rsidR="00D82BD7" w:rsidRPr="00D82BD7" w:rsidSect="00D61694">
      <w:footerReference w:type="even" r:id="rId47"/>
      <w:footerReference w:type="default" r:id="rId4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543D31" w14:textId="77777777" w:rsidR="00D61694" w:rsidRDefault="00D61694" w:rsidP="0091455C">
      <w:r>
        <w:separator/>
      </w:r>
    </w:p>
  </w:endnote>
  <w:endnote w:type="continuationSeparator" w:id="0">
    <w:p w14:paraId="299B1206" w14:textId="77777777" w:rsidR="00D61694" w:rsidRDefault="00D61694" w:rsidP="009145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25157263"/>
      <w:docPartObj>
        <w:docPartGallery w:val="Page Numbers (Bottom of Page)"/>
        <w:docPartUnique/>
      </w:docPartObj>
    </w:sdtPr>
    <w:sdtContent>
      <w:p w14:paraId="104DF865" w14:textId="7B2CBA53" w:rsidR="00D82BD7" w:rsidRDefault="00D82BD7" w:rsidP="00422E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2B0439" w14:textId="77777777" w:rsidR="00D82BD7" w:rsidRDefault="00D82BD7" w:rsidP="00D82BD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56966770"/>
      <w:docPartObj>
        <w:docPartGallery w:val="Page Numbers (Bottom of Page)"/>
        <w:docPartUnique/>
      </w:docPartObj>
    </w:sdtPr>
    <w:sdtContent>
      <w:p w14:paraId="273137B4" w14:textId="376531D2" w:rsidR="00D82BD7" w:rsidRDefault="00D82BD7" w:rsidP="00422E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6D2270E" w14:textId="77777777" w:rsidR="00D82BD7" w:rsidRDefault="00D82BD7" w:rsidP="00D82BD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E15FA0" w14:textId="77777777" w:rsidR="00D61694" w:rsidRDefault="00D61694" w:rsidP="0091455C">
      <w:r>
        <w:separator/>
      </w:r>
    </w:p>
  </w:footnote>
  <w:footnote w:type="continuationSeparator" w:id="0">
    <w:p w14:paraId="6CE64644" w14:textId="77777777" w:rsidR="00D61694" w:rsidRDefault="00D61694" w:rsidP="009145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55C"/>
    <w:rsid w:val="0033206A"/>
    <w:rsid w:val="005645F4"/>
    <w:rsid w:val="00817222"/>
    <w:rsid w:val="0091455C"/>
    <w:rsid w:val="009A648B"/>
    <w:rsid w:val="00C852EA"/>
    <w:rsid w:val="00D61694"/>
    <w:rsid w:val="00D82BD7"/>
    <w:rsid w:val="00E90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05218"/>
  <w15:chartTrackingRefBased/>
  <w15:docId w15:val="{8C67BEDB-4578-AE48-AD7A-E246BE000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5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45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45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45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45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455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55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455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455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45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45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45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45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45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45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45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45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45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455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4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455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45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455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45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45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45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45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45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455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145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455C"/>
  </w:style>
  <w:style w:type="paragraph" w:styleId="Footer">
    <w:name w:val="footer"/>
    <w:basedOn w:val="Normal"/>
    <w:link w:val="FooterChar"/>
    <w:uiPriority w:val="99"/>
    <w:unhideWhenUsed/>
    <w:rsid w:val="009145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455C"/>
  </w:style>
  <w:style w:type="character" w:styleId="PageNumber">
    <w:name w:val="page number"/>
    <w:basedOn w:val="DefaultParagraphFont"/>
    <w:uiPriority w:val="99"/>
    <w:semiHidden/>
    <w:unhideWhenUsed/>
    <w:rsid w:val="00D82B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B499CED-B1D5-9A41-8652-B723E52E1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14</Pages>
  <Words>510</Words>
  <Characters>2909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Marie-Lou Laprise</dc:creator>
  <cp:keywords/>
  <dc:description/>
  <cp:lastModifiedBy>Marie-Lou Laprise</cp:lastModifiedBy>
  <cp:revision>1</cp:revision>
  <dcterms:created xsi:type="dcterms:W3CDTF">2024-05-07T03:26:00Z</dcterms:created>
  <dcterms:modified xsi:type="dcterms:W3CDTF">2024-05-07T04:12:00Z</dcterms:modified>
</cp:coreProperties>
</file>